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5E8" w:rsidRPr="0040467B" w:rsidRDefault="0040467B">
      <w:pPr>
        <w:rPr>
          <w:b/>
          <w:u w:val="single"/>
        </w:rPr>
      </w:pPr>
      <w:r w:rsidRPr="0040467B">
        <w:rPr>
          <w:b/>
          <w:u w:val="single"/>
        </w:rPr>
        <w:t>INSPIRACE PRO ŽÁKY KROUŽKU „ KRESLENÍ PRO TEENAGERY“</w:t>
      </w:r>
    </w:p>
    <w:p w:rsidR="00040BA6" w:rsidRDefault="00040BA6"/>
    <w:p w:rsidR="00040BA6" w:rsidRPr="0040467B" w:rsidRDefault="00040BA6">
      <w:pPr>
        <w:rPr>
          <w:b/>
          <w:u w:val="single"/>
        </w:rPr>
      </w:pPr>
      <w:r w:rsidRPr="0040467B">
        <w:rPr>
          <w:b/>
          <w:u w:val="single"/>
        </w:rPr>
        <w:t>Kresba kukuřice</w:t>
      </w:r>
    </w:p>
    <w:p w:rsidR="00040BA6" w:rsidRDefault="00040BA6">
      <w:r>
        <w:rPr>
          <w:noProof/>
          <w:lang w:eastAsia="cs-CZ"/>
        </w:rPr>
        <w:drawing>
          <wp:inline distT="0" distB="0" distL="0" distR="0">
            <wp:extent cx="5143500" cy="5165294"/>
            <wp:effectExtent l="19050" t="0" r="0" b="0"/>
            <wp:docPr id="1" name="Obrázek 0" descr="kukuř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uři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6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A6" w:rsidRDefault="00040BA6">
      <w:r w:rsidRPr="0040467B">
        <w:rPr>
          <w:u w:val="single"/>
        </w:rPr>
        <w:t>Pomůcky:</w:t>
      </w:r>
      <w:r>
        <w:t xml:space="preserve"> čtvrtka, černá </w:t>
      </w:r>
      <w:proofErr w:type="spellStart"/>
      <w:r>
        <w:t>fixa</w:t>
      </w:r>
      <w:proofErr w:type="spellEnd"/>
      <w:r>
        <w:t xml:space="preserve"> (tenká, silná), kukuřice neloupaná, černá čtvrtka, temperové barvy – (žlutá, hnědá)</w:t>
      </w:r>
    </w:p>
    <w:p w:rsidR="00040BA6" w:rsidRPr="0040467B" w:rsidRDefault="00040BA6">
      <w:pPr>
        <w:rPr>
          <w:u w:val="single"/>
        </w:rPr>
      </w:pPr>
      <w:r w:rsidRPr="0040467B">
        <w:rPr>
          <w:u w:val="single"/>
        </w:rPr>
        <w:t xml:space="preserve">Postup činnosti: </w:t>
      </w:r>
    </w:p>
    <w:p w:rsidR="002C2089" w:rsidRDefault="00467AD1" w:rsidP="002C2089">
      <w:r>
        <w:rPr>
          <w:noProof/>
          <w:lang w:eastAsia="cs-CZ"/>
        </w:rPr>
        <w:drawing>
          <wp:inline distT="0" distB="0" distL="0" distR="0">
            <wp:extent cx="3132666" cy="1762125"/>
            <wp:effectExtent l="19050" t="0" r="0" b="0"/>
            <wp:docPr id="2" name="Obrázek 1" descr="20201005_1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1143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32" cy="176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089">
        <w:rPr>
          <w:noProof/>
          <w:lang w:eastAsia="cs-CZ"/>
        </w:rPr>
        <w:t xml:space="preserve">  </w:t>
      </w:r>
      <w:r w:rsidR="002C2089">
        <w:rPr>
          <w:noProof/>
          <w:lang w:eastAsia="cs-CZ"/>
        </w:rPr>
        <w:drawing>
          <wp:inline distT="0" distB="0" distL="0" distR="0">
            <wp:extent cx="3132000" cy="1759729"/>
            <wp:effectExtent l="19050" t="0" r="0" b="0"/>
            <wp:docPr id="18" name="Obrázek 2" descr="20201005_1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1147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7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089" w:rsidRPr="002C2089">
        <w:t xml:space="preserve"> </w:t>
      </w:r>
    </w:p>
    <w:p w:rsidR="002C2089" w:rsidRDefault="002C2089" w:rsidP="002C2089">
      <w:r>
        <w:t xml:space="preserve">1. Pomocí kukuřičného klasu vytvoříme podklad pro kresbu. Vezmeme klas a namočíme jej nejprve do žluté barvy a rolujeme po bílé čtvrtce, tak aby se nám obtiskl vzor kukuřice. Poté učiníme to samé s hnědou barvou ve druhé vrstvě. </w:t>
      </w:r>
      <w:proofErr w:type="gramStart"/>
      <w:r>
        <w:t>Pozn.  Pokud</w:t>
      </w:r>
      <w:proofErr w:type="gramEnd"/>
      <w:r>
        <w:t xml:space="preserve"> zrovna nemáme k dispozici kukuřičný klas, lze použít toaletní roličku omotanou bublinkovou folií. </w:t>
      </w:r>
    </w:p>
    <w:p w:rsidR="002C2089" w:rsidRDefault="002C2089" w:rsidP="002C2089">
      <w:proofErr w:type="gramStart"/>
      <w:r>
        <w:lastRenderedPageBreak/>
        <w:t>2.Podklad</w:t>
      </w:r>
      <w:proofErr w:type="gramEnd"/>
      <w:r>
        <w:t xml:space="preserve"> necháme zaschnout</w:t>
      </w:r>
    </w:p>
    <w:p w:rsidR="00467AD1" w:rsidRDefault="00467AD1">
      <w:pPr>
        <w:rPr>
          <w:noProof/>
          <w:lang w:eastAsia="cs-CZ"/>
        </w:rPr>
      </w:pPr>
    </w:p>
    <w:p w:rsidR="0040467B" w:rsidRDefault="00467AD1" w:rsidP="0040467B">
      <w:r>
        <w:rPr>
          <w:noProof/>
          <w:lang w:eastAsia="cs-CZ"/>
        </w:rPr>
        <w:drawing>
          <wp:inline distT="0" distB="0" distL="0" distR="0">
            <wp:extent cx="3132000" cy="1759729"/>
            <wp:effectExtent l="19050" t="0" r="0" b="0"/>
            <wp:docPr id="4" name="Obrázek 3" descr="20201005_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115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7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089">
        <w:t xml:space="preserve">  </w:t>
      </w:r>
      <w:r>
        <w:rPr>
          <w:noProof/>
          <w:lang w:eastAsia="cs-CZ"/>
        </w:rPr>
        <w:drawing>
          <wp:inline distT="0" distB="0" distL="0" distR="0">
            <wp:extent cx="3136478" cy="1764000"/>
            <wp:effectExtent l="19050" t="0" r="6772" b="0"/>
            <wp:docPr id="5" name="Obrázek 4" descr="20201005_12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1238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478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67B" w:rsidRPr="0040467B">
        <w:t xml:space="preserve"> </w:t>
      </w:r>
    </w:p>
    <w:p w:rsidR="0040467B" w:rsidRDefault="0040467B" w:rsidP="0040467B"/>
    <w:p w:rsidR="0040467B" w:rsidRDefault="0040467B" w:rsidP="0040467B">
      <w:proofErr w:type="gramStart"/>
      <w:r>
        <w:t>3.Pomocí</w:t>
      </w:r>
      <w:proofErr w:type="gramEnd"/>
      <w:r>
        <w:t xml:space="preserve"> fixu dokreslíme strukturu kukuřice může být včetně listů, které jsou z části sloupnuté. </w:t>
      </w:r>
    </w:p>
    <w:p w:rsidR="002C2089" w:rsidRDefault="002C2089"/>
    <w:p w:rsidR="002C2089" w:rsidRDefault="002C2089"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3132000" cy="1759372"/>
            <wp:effectExtent l="19050" t="0" r="0" b="0"/>
            <wp:docPr id="19" name="Obrázek 5" descr="20201005_12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1245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7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67B">
        <w:t xml:space="preserve">  </w:t>
      </w:r>
      <w:r w:rsidR="00467AD1">
        <w:rPr>
          <w:noProof/>
          <w:lang w:eastAsia="cs-CZ"/>
        </w:rPr>
        <w:drawing>
          <wp:inline distT="0" distB="0" distL="0" distR="0">
            <wp:extent cx="3137059" cy="1764000"/>
            <wp:effectExtent l="19050" t="0" r="6191" b="0"/>
            <wp:docPr id="7" name="Obrázek 6" descr="20201005_12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1246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05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7B" w:rsidRDefault="0040467B"/>
    <w:p w:rsidR="002C2089" w:rsidRDefault="0040467B" w:rsidP="0040467B">
      <w:proofErr w:type="gramStart"/>
      <w:r>
        <w:t>4.</w:t>
      </w:r>
      <w:r w:rsidR="002C2089">
        <w:t>Konečný</w:t>
      </w:r>
      <w:proofErr w:type="gramEnd"/>
      <w:r w:rsidR="002C2089">
        <w:t xml:space="preserve"> obrázek můžeme dozdobit paspartou z černé čtvrtky, který vytvoříme tak, že černou čtvrtkou podlepíme oříznutou čtvrtku s kresbou kukuřice. </w:t>
      </w:r>
    </w:p>
    <w:p w:rsidR="0040467B" w:rsidRDefault="0040467B" w:rsidP="0040467B"/>
    <w:p w:rsidR="00040BA6" w:rsidRDefault="00467AD1">
      <w:r>
        <w:rPr>
          <w:noProof/>
          <w:lang w:eastAsia="cs-CZ"/>
        </w:rPr>
        <w:drawing>
          <wp:inline distT="0" distB="0" distL="0" distR="0">
            <wp:extent cx="3137059" cy="1764000"/>
            <wp:effectExtent l="19050" t="0" r="6191" b="0"/>
            <wp:docPr id="8" name="Obrázek 7" descr="20201005_12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125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05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089">
        <w:t xml:space="preserve">  </w:t>
      </w:r>
      <w:r>
        <w:rPr>
          <w:noProof/>
          <w:lang w:eastAsia="cs-CZ"/>
        </w:rPr>
        <w:drawing>
          <wp:inline distT="0" distB="0" distL="0" distR="0">
            <wp:extent cx="3132000" cy="1759016"/>
            <wp:effectExtent l="19050" t="0" r="0" b="0"/>
            <wp:docPr id="9" name="Obrázek 8" descr="20201005_12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1254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7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BA6" w:rsidSect="002C20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52A82"/>
    <w:multiLevelType w:val="hybridMultilevel"/>
    <w:tmpl w:val="FEF0F8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0BA6"/>
    <w:rsid w:val="00040BA6"/>
    <w:rsid w:val="002C2089"/>
    <w:rsid w:val="0040467B"/>
    <w:rsid w:val="00467AD1"/>
    <w:rsid w:val="00567FDD"/>
    <w:rsid w:val="00A47908"/>
    <w:rsid w:val="00C455E8"/>
    <w:rsid w:val="00D768ED"/>
    <w:rsid w:val="00EE6226"/>
    <w:rsid w:val="00F86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55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BA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40B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</Pages>
  <Words>123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2020-10-05T08:35:00Z</dcterms:created>
  <dcterms:modified xsi:type="dcterms:W3CDTF">2020-10-06T07:14:00Z</dcterms:modified>
</cp:coreProperties>
</file>